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B0CF" w14:textId="1BF628A4" w:rsidR="00CA75A9" w:rsidRPr="00A26A0B" w:rsidRDefault="006E035D" w:rsidP="00CA75A9">
      <w:pPr>
        <w:jc w:val="center"/>
        <w:rPr>
          <w:rFonts w:ascii="Arial" w:hAnsi="Arial" w:cs="Arial"/>
          <w:b/>
          <w:bCs/>
        </w:rPr>
      </w:pPr>
      <w:r w:rsidRPr="00A26A0B">
        <w:rPr>
          <w:rFonts w:ascii="Arial" w:hAnsi="Arial" w:cs="Arial"/>
          <w:noProof/>
        </w:rPr>
        <w:drawing>
          <wp:inline distT="0" distB="0" distL="0" distR="0" wp14:anchorId="4D81C995" wp14:editId="61489CFC">
            <wp:extent cx="525599" cy="525599"/>
            <wp:effectExtent l="0" t="0" r="8255" b="8255"/>
            <wp:docPr id="1" name="Picture 1" descr="Texas Parks &amp;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780" cy="531780"/>
                    </a:xfrm>
                    <a:prstGeom prst="rect">
                      <a:avLst/>
                    </a:prstGeom>
                    <a:noFill/>
                  </pic:spPr>
                </pic:pic>
              </a:graphicData>
            </a:graphic>
          </wp:inline>
        </w:drawing>
      </w:r>
    </w:p>
    <w:p w14:paraId="22E0C547" w14:textId="5AD20F47" w:rsidR="00984202" w:rsidRPr="00A26A0B" w:rsidRDefault="00620ADB" w:rsidP="00CA75A9">
      <w:pPr>
        <w:jc w:val="center"/>
        <w:rPr>
          <w:rFonts w:ascii="Arial" w:hAnsi="Arial" w:cs="Arial"/>
          <w:b/>
          <w:bCs/>
        </w:rPr>
      </w:pPr>
      <w:r w:rsidRPr="00A26A0B">
        <w:rPr>
          <w:rFonts w:ascii="Arial" w:hAnsi="Arial" w:cs="Arial"/>
          <w:b/>
          <w:bCs/>
        </w:rPr>
        <w:t>ADA Accessibility Complaint</w:t>
      </w:r>
      <w:r w:rsidR="00C31C94" w:rsidRPr="00A26A0B">
        <w:rPr>
          <w:rFonts w:ascii="Arial" w:hAnsi="Arial" w:cs="Arial"/>
          <w:b/>
          <w:bCs/>
        </w:rPr>
        <w:t xml:space="preserve"> Form</w:t>
      </w:r>
    </w:p>
    <w:p w14:paraId="49309175" w14:textId="77777777" w:rsidR="006E035D" w:rsidRPr="00A26A0B" w:rsidRDefault="006E035D" w:rsidP="006E035D">
      <w:pPr>
        <w:spacing w:after="0"/>
        <w:rPr>
          <w:rFonts w:ascii="Arial" w:hAnsi="Arial" w:cs="Arial"/>
          <w:b/>
          <w:bCs/>
        </w:rPr>
      </w:pPr>
    </w:p>
    <w:p w14:paraId="23FCFA2E" w14:textId="0CA24B54" w:rsidR="00AF168E" w:rsidRPr="00A26A0B" w:rsidRDefault="00620ADB" w:rsidP="006E035D">
      <w:pPr>
        <w:spacing w:after="0"/>
        <w:rPr>
          <w:rFonts w:ascii="Arial" w:hAnsi="Arial" w:cs="Arial"/>
          <w:b/>
          <w:bCs/>
        </w:rPr>
      </w:pPr>
      <w:r w:rsidRPr="00A26A0B">
        <w:rPr>
          <w:rFonts w:ascii="Arial" w:hAnsi="Arial" w:cs="Arial"/>
          <w:b/>
          <w:bCs/>
        </w:rPr>
        <w:t>General Instructions:</w:t>
      </w:r>
      <w:r w:rsidR="00984202" w:rsidRPr="00A26A0B">
        <w:rPr>
          <w:rFonts w:ascii="Arial" w:hAnsi="Arial" w:cs="Arial"/>
          <w:b/>
          <w:bCs/>
        </w:rPr>
        <w:t xml:space="preserve"> </w:t>
      </w:r>
    </w:p>
    <w:p w14:paraId="3B1671D4" w14:textId="17DC9342" w:rsidR="004815BF" w:rsidRPr="00A26A0B" w:rsidRDefault="00637851" w:rsidP="006E035D">
      <w:pPr>
        <w:spacing w:after="120"/>
        <w:jc w:val="both"/>
        <w:rPr>
          <w:rFonts w:ascii="Arial" w:hAnsi="Arial" w:cs="Arial"/>
        </w:rPr>
      </w:pPr>
      <w:r w:rsidRPr="00A26A0B">
        <w:rPr>
          <w:rFonts w:ascii="Arial" w:hAnsi="Arial" w:cs="Arial"/>
        </w:rPr>
        <w:t>The Texas Parks and Wildlife Department (TPWD)</w:t>
      </w:r>
      <w:r w:rsidR="00984202" w:rsidRPr="00A26A0B">
        <w:rPr>
          <w:rFonts w:ascii="Arial" w:hAnsi="Arial" w:cs="Arial"/>
        </w:rPr>
        <w:t xml:space="preserve"> is committed to making all reasonable efforts to ensure that the agency’s facilities, programs, and services are accessible to and usable by visitors of all abilities. The agency will ensure compliance with the Americans with Disabilities Act, the </w:t>
      </w:r>
      <w:r w:rsidRPr="00A26A0B">
        <w:rPr>
          <w:rFonts w:ascii="Arial" w:hAnsi="Arial" w:cs="Arial"/>
        </w:rPr>
        <w:t>Texas Accessibility Standards (TAS), and Fish and Wildlife Service (FWS) provisions to make available</w:t>
      </w:r>
      <w:r w:rsidR="007D76D7" w:rsidRPr="00A26A0B">
        <w:rPr>
          <w:rFonts w:ascii="Arial" w:hAnsi="Arial" w:cs="Arial"/>
        </w:rPr>
        <w:t xml:space="preserve"> </w:t>
      </w:r>
      <w:r w:rsidRPr="00A26A0B">
        <w:rPr>
          <w:rFonts w:ascii="Arial" w:hAnsi="Arial" w:cs="Arial"/>
        </w:rPr>
        <w:t>opportunities for people with disabilities.</w:t>
      </w:r>
      <w:r w:rsidR="00620ADB" w:rsidRPr="00A26A0B">
        <w:rPr>
          <w:rFonts w:ascii="Arial" w:hAnsi="Arial" w:cs="Arial"/>
        </w:rPr>
        <w:t xml:space="preserve"> </w:t>
      </w:r>
    </w:p>
    <w:p w14:paraId="60B18D68" w14:textId="752FBF79" w:rsidR="0065768D" w:rsidRPr="00A26A0B" w:rsidRDefault="004815BF" w:rsidP="006E035D">
      <w:pPr>
        <w:spacing w:after="120"/>
        <w:jc w:val="both"/>
        <w:rPr>
          <w:rFonts w:ascii="Arial" w:hAnsi="Arial" w:cs="Arial"/>
        </w:rPr>
      </w:pPr>
      <w:r w:rsidRPr="00A26A0B">
        <w:rPr>
          <w:rFonts w:ascii="Arial" w:hAnsi="Arial" w:cs="Arial"/>
        </w:rPr>
        <w:t xml:space="preserve">If you would like to request an accommodation or modification to any Texas Parks and Wildlife Department (TPWD) service or program please email </w:t>
      </w:r>
      <w:hyperlink r:id="rId8" w:history="1">
        <w:r w:rsidRPr="00A26A0B">
          <w:rPr>
            <w:rStyle w:val="Hyperlink"/>
            <w:rFonts w:ascii="Arial" w:hAnsi="Arial" w:cs="Arial"/>
          </w:rPr>
          <w:t>accessibility@tpwd.texas.gov</w:t>
        </w:r>
      </w:hyperlink>
      <w:r w:rsidRPr="00A26A0B">
        <w:rPr>
          <w:rFonts w:ascii="Arial" w:hAnsi="Arial" w:cs="Arial"/>
        </w:rPr>
        <w:t xml:space="preserve"> or call</w:t>
      </w:r>
      <w:r w:rsidR="00F63209" w:rsidRPr="00A26A0B">
        <w:rPr>
          <w:rFonts w:ascii="Arial" w:hAnsi="Arial" w:cs="Arial"/>
        </w:rPr>
        <w:t xml:space="preserve"> (512) 389-4818</w:t>
      </w:r>
      <w:r w:rsidRPr="00A26A0B">
        <w:rPr>
          <w:rFonts w:ascii="Arial" w:hAnsi="Arial" w:cs="Arial"/>
        </w:rPr>
        <w:t xml:space="preserve">. </w:t>
      </w:r>
      <w:r w:rsidR="00620ADB" w:rsidRPr="00A26A0B">
        <w:rPr>
          <w:rFonts w:ascii="Arial" w:hAnsi="Arial" w:cs="Arial"/>
        </w:rPr>
        <w:t xml:space="preserve">If you believe you have been discriminated against with respect </w:t>
      </w:r>
      <w:r w:rsidRPr="00A26A0B">
        <w:rPr>
          <w:rFonts w:ascii="Arial" w:hAnsi="Arial" w:cs="Arial"/>
        </w:rPr>
        <w:t>to any TPWD program, activity, or facility</w:t>
      </w:r>
      <w:r w:rsidR="00FF2FCB" w:rsidRPr="00A26A0B">
        <w:rPr>
          <w:rFonts w:ascii="Arial" w:hAnsi="Arial" w:cs="Arial"/>
        </w:rPr>
        <w:t xml:space="preserve"> or if you desire further information, please </w:t>
      </w:r>
      <w:r w:rsidR="00F63209" w:rsidRPr="00A26A0B">
        <w:rPr>
          <w:rFonts w:ascii="Arial" w:hAnsi="Arial" w:cs="Arial"/>
        </w:rPr>
        <w:t>go to the TPWD website or contact</w:t>
      </w:r>
      <w:r w:rsidR="006E035D" w:rsidRPr="00A26A0B">
        <w:rPr>
          <w:rFonts w:ascii="Arial" w:hAnsi="Arial" w:cs="Arial"/>
        </w:rPr>
        <w:t>:</w:t>
      </w:r>
    </w:p>
    <w:p w14:paraId="31B1C81E" w14:textId="77777777" w:rsidR="006E035D" w:rsidRPr="00A26A0B" w:rsidRDefault="006E035D" w:rsidP="00CA75A9">
      <w:pPr>
        <w:spacing w:after="0" w:line="240" w:lineRule="auto"/>
        <w:rPr>
          <w:rFonts w:ascii="Arial" w:hAnsi="Arial" w:cs="Arial"/>
          <w:b/>
          <w:bCs/>
        </w:rPr>
        <w:sectPr w:rsidR="006E035D" w:rsidRPr="00A26A0B" w:rsidSect="006E035D">
          <w:footerReference w:type="default" r:id="rId9"/>
          <w:headerReference w:type="first" r:id="rId10"/>
          <w:footerReference w:type="first" r:id="rId11"/>
          <w:pgSz w:w="12240" w:h="15840"/>
          <w:pgMar w:top="720" w:right="720" w:bottom="720" w:left="720" w:header="720" w:footer="288" w:gutter="0"/>
          <w:cols w:space="720"/>
          <w:docGrid w:linePitch="360"/>
        </w:sectPr>
      </w:pPr>
    </w:p>
    <w:p w14:paraId="64701F85" w14:textId="2BC7F940" w:rsidR="00712458" w:rsidRPr="00A26A0B" w:rsidRDefault="00712458" w:rsidP="00CA75A9">
      <w:pPr>
        <w:spacing w:after="0" w:line="240" w:lineRule="auto"/>
        <w:rPr>
          <w:rFonts w:ascii="Arial" w:hAnsi="Arial" w:cs="Arial"/>
          <w:b/>
          <w:bCs/>
        </w:rPr>
      </w:pPr>
      <w:r w:rsidRPr="00A26A0B">
        <w:rPr>
          <w:rFonts w:ascii="Arial" w:hAnsi="Arial" w:cs="Arial"/>
          <w:b/>
          <w:bCs/>
        </w:rPr>
        <w:t>Texas Parks and Wildlife Department</w:t>
      </w:r>
    </w:p>
    <w:p w14:paraId="3C762BE6" w14:textId="77777777" w:rsidR="00712458" w:rsidRPr="00A26A0B" w:rsidRDefault="00712458" w:rsidP="00CA75A9">
      <w:pPr>
        <w:spacing w:after="0" w:line="240" w:lineRule="auto"/>
        <w:rPr>
          <w:rFonts w:ascii="Arial" w:hAnsi="Arial" w:cs="Arial"/>
        </w:rPr>
      </w:pPr>
      <w:r w:rsidRPr="00A26A0B">
        <w:rPr>
          <w:rFonts w:ascii="Arial" w:hAnsi="Arial" w:cs="Arial"/>
        </w:rPr>
        <w:t>4200 Smith School Rd</w:t>
      </w:r>
    </w:p>
    <w:p w14:paraId="1C7EF6B1" w14:textId="77777777" w:rsidR="00712458" w:rsidRPr="00A26A0B" w:rsidRDefault="00712458" w:rsidP="00CA75A9">
      <w:pPr>
        <w:spacing w:after="0" w:line="240" w:lineRule="auto"/>
        <w:rPr>
          <w:rFonts w:ascii="Arial" w:hAnsi="Arial" w:cs="Arial"/>
        </w:rPr>
      </w:pPr>
      <w:r w:rsidRPr="00A26A0B">
        <w:rPr>
          <w:rFonts w:ascii="Arial" w:hAnsi="Arial" w:cs="Arial"/>
        </w:rPr>
        <w:t>Austin, Texas 78744</w:t>
      </w:r>
    </w:p>
    <w:p w14:paraId="4DCA9980" w14:textId="77777777" w:rsidR="00712458" w:rsidRPr="00A26A0B" w:rsidRDefault="00712458" w:rsidP="00CA75A9">
      <w:pPr>
        <w:spacing w:after="0" w:line="240" w:lineRule="auto"/>
        <w:rPr>
          <w:rFonts w:ascii="Arial" w:hAnsi="Arial" w:cs="Arial"/>
        </w:rPr>
      </w:pPr>
      <w:r w:rsidRPr="00A26A0B">
        <w:rPr>
          <w:rFonts w:ascii="Arial" w:hAnsi="Arial" w:cs="Arial"/>
        </w:rPr>
        <w:t>(512) 389-4800</w:t>
      </w:r>
    </w:p>
    <w:p w14:paraId="21F62CCF" w14:textId="77777777" w:rsidR="00CA75A9" w:rsidRPr="00A26A0B" w:rsidRDefault="00CA75A9" w:rsidP="00CA75A9">
      <w:pPr>
        <w:spacing w:after="0" w:line="240" w:lineRule="auto"/>
        <w:rPr>
          <w:rFonts w:ascii="Arial" w:hAnsi="Arial" w:cs="Arial"/>
        </w:rPr>
      </w:pPr>
    </w:p>
    <w:p w14:paraId="04C0269C" w14:textId="167BAF06" w:rsidR="00712458" w:rsidRPr="00A26A0B" w:rsidRDefault="00712458" w:rsidP="00CA75A9">
      <w:pPr>
        <w:spacing w:after="0" w:line="240" w:lineRule="auto"/>
        <w:rPr>
          <w:rFonts w:ascii="Arial" w:hAnsi="Arial" w:cs="Arial"/>
        </w:rPr>
      </w:pPr>
      <w:r w:rsidRPr="00A26A0B">
        <w:rPr>
          <w:rFonts w:ascii="Arial" w:hAnsi="Arial" w:cs="Arial"/>
        </w:rPr>
        <w:t>Attn: ADA Coordinator</w:t>
      </w:r>
    </w:p>
    <w:p w14:paraId="5A95DF26" w14:textId="77777777" w:rsidR="00712458" w:rsidRPr="00A26A0B" w:rsidRDefault="00086E0D" w:rsidP="00CA75A9">
      <w:pPr>
        <w:spacing w:after="0" w:line="240" w:lineRule="auto"/>
        <w:rPr>
          <w:rFonts w:ascii="Arial" w:hAnsi="Arial" w:cs="Arial"/>
        </w:rPr>
      </w:pPr>
      <w:hyperlink r:id="rId12" w:history="1">
        <w:r w:rsidR="00712458" w:rsidRPr="00A26A0B">
          <w:rPr>
            <w:rStyle w:val="Hyperlink"/>
            <w:rFonts w:ascii="Arial" w:hAnsi="Arial" w:cs="Arial"/>
          </w:rPr>
          <w:t>accessibility@tpwd.texas.gov</w:t>
        </w:r>
      </w:hyperlink>
    </w:p>
    <w:p w14:paraId="429EA2A6" w14:textId="7A0CCE8D" w:rsidR="00712458" w:rsidRPr="00A26A0B" w:rsidRDefault="00712458" w:rsidP="00CA75A9">
      <w:pPr>
        <w:spacing w:after="0" w:line="240" w:lineRule="auto"/>
        <w:rPr>
          <w:rFonts w:ascii="Arial" w:hAnsi="Arial" w:cs="Arial"/>
        </w:rPr>
      </w:pPr>
      <w:r w:rsidRPr="00A26A0B">
        <w:rPr>
          <w:rFonts w:ascii="Arial" w:hAnsi="Arial" w:cs="Arial"/>
        </w:rPr>
        <w:t>(512) 389-</w:t>
      </w:r>
      <w:r w:rsidR="00F63209" w:rsidRPr="00A26A0B">
        <w:rPr>
          <w:rFonts w:ascii="Arial" w:hAnsi="Arial" w:cs="Arial"/>
        </w:rPr>
        <w:t>4</w:t>
      </w:r>
      <w:r w:rsidRPr="00A26A0B">
        <w:rPr>
          <w:rFonts w:ascii="Arial" w:hAnsi="Arial" w:cs="Arial"/>
        </w:rPr>
        <w:t>818</w:t>
      </w:r>
    </w:p>
    <w:p w14:paraId="5AD29F15" w14:textId="77777777" w:rsidR="00712458" w:rsidRPr="00A26A0B" w:rsidRDefault="00712458" w:rsidP="00CA75A9">
      <w:pPr>
        <w:spacing w:after="0"/>
        <w:rPr>
          <w:rFonts w:ascii="Arial" w:hAnsi="Arial" w:cs="Arial"/>
        </w:rPr>
      </w:pPr>
      <w:r w:rsidRPr="00A26A0B">
        <w:rPr>
          <w:rFonts w:ascii="Arial" w:hAnsi="Arial" w:cs="Arial"/>
        </w:rPr>
        <w:t xml:space="preserve"> </w:t>
      </w:r>
    </w:p>
    <w:p w14:paraId="5D2DCE3B" w14:textId="7C21BA71" w:rsidR="00712458" w:rsidRPr="00A26A0B" w:rsidRDefault="00712458" w:rsidP="00CA75A9">
      <w:pPr>
        <w:spacing w:after="0"/>
        <w:rPr>
          <w:rFonts w:ascii="Arial" w:hAnsi="Arial" w:cs="Arial"/>
          <w:b/>
          <w:bCs/>
        </w:rPr>
      </w:pPr>
      <w:r w:rsidRPr="00A26A0B">
        <w:rPr>
          <w:rFonts w:ascii="Arial" w:hAnsi="Arial" w:cs="Arial"/>
          <w:b/>
          <w:bCs/>
        </w:rPr>
        <w:t>(or)</w:t>
      </w:r>
    </w:p>
    <w:p w14:paraId="4EF3B14E" w14:textId="77777777" w:rsidR="00F63209" w:rsidRPr="00A26A0B" w:rsidRDefault="00F63209" w:rsidP="00CA75A9">
      <w:pPr>
        <w:spacing w:after="0"/>
        <w:rPr>
          <w:rFonts w:ascii="Arial" w:hAnsi="Arial" w:cs="Arial"/>
          <w:b/>
          <w:bCs/>
        </w:rPr>
      </w:pPr>
      <w:r w:rsidRPr="00A26A0B">
        <w:rPr>
          <w:rFonts w:ascii="Arial" w:hAnsi="Arial" w:cs="Arial"/>
          <w:b/>
          <w:bCs/>
        </w:rPr>
        <w:t>The United States Fish and Wildlife Service (USFWS)</w:t>
      </w:r>
    </w:p>
    <w:p w14:paraId="75E5CD0F" w14:textId="77777777" w:rsidR="00F63209" w:rsidRPr="00A26A0B" w:rsidRDefault="00F63209" w:rsidP="00CA75A9">
      <w:pPr>
        <w:spacing w:after="0"/>
        <w:rPr>
          <w:rFonts w:ascii="Arial" w:hAnsi="Arial" w:cs="Arial"/>
        </w:rPr>
      </w:pPr>
      <w:r w:rsidRPr="00A26A0B">
        <w:rPr>
          <w:rFonts w:ascii="Arial" w:hAnsi="Arial" w:cs="Arial"/>
        </w:rPr>
        <w:t>Office of Diversity and Inclusive Workforce Management</w:t>
      </w:r>
    </w:p>
    <w:p w14:paraId="0BF89C7B" w14:textId="77777777" w:rsidR="00F63209" w:rsidRPr="00A26A0B" w:rsidRDefault="00F63209" w:rsidP="00CA75A9">
      <w:pPr>
        <w:spacing w:after="0"/>
        <w:rPr>
          <w:rFonts w:ascii="Arial" w:hAnsi="Arial" w:cs="Arial"/>
        </w:rPr>
      </w:pPr>
      <w:r w:rsidRPr="00A26A0B">
        <w:rPr>
          <w:rFonts w:ascii="Arial" w:hAnsi="Arial" w:cs="Arial"/>
        </w:rPr>
        <w:t>Public Civil Rights Accessibility &amp; Disability Coordinator</w:t>
      </w:r>
    </w:p>
    <w:p w14:paraId="5B97E10A" w14:textId="77777777" w:rsidR="00F63209" w:rsidRPr="00A26A0B" w:rsidRDefault="00F63209" w:rsidP="00CA75A9">
      <w:pPr>
        <w:spacing w:after="0"/>
        <w:rPr>
          <w:rFonts w:ascii="Arial" w:hAnsi="Arial" w:cs="Arial"/>
        </w:rPr>
      </w:pPr>
      <w:r w:rsidRPr="00A26A0B">
        <w:rPr>
          <w:rFonts w:ascii="Arial" w:hAnsi="Arial" w:cs="Arial"/>
        </w:rPr>
        <w:t>5275 Leesburg Pike</w:t>
      </w:r>
    </w:p>
    <w:p w14:paraId="6CA12BF9" w14:textId="77777777" w:rsidR="00F63209" w:rsidRPr="00A26A0B" w:rsidRDefault="00F63209" w:rsidP="00CA75A9">
      <w:pPr>
        <w:spacing w:after="0"/>
        <w:rPr>
          <w:rFonts w:ascii="Arial" w:hAnsi="Arial" w:cs="Arial"/>
        </w:rPr>
      </w:pPr>
      <w:r w:rsidRPr="00A26A0B">
        <w:rPr>
          <w:rFonts w:ascii="Arial" w:hAnsi="Arial" w:cs="Arial"/>
        </w:rPr>
        <w:t>Falls Church, VA 22041</w:t>
      </w:r>
    </w:p>
    <w:p w14:paraId="175E5E4B" w14:textId="501E3D93" w:rsidR="00712458" w:rsidRPr="00A26A0B" w:rsidRDefault="00F63209" w:rsidP="00CA75A9">
      <w:pPr>
        <w:spacing w:after="0"/>
        <w:rPr>
          <w:rFonts w:ascii="Arial" w:hAnsi="Arial" w:cs="Arial"/>
        </w:rPr>
      </w:pPr>
      <w:r w:rsidRPr="00A26A0B">
        <w:rPr>
          <w:rFonts w:ascii="Arial" w:hAnsi="Arial" w:cs="Arial"/>
        </w:rPr>
        <w:t>(703) 358-1724</w:t>
      </w:r>
    </w:p>
    <w:p w14:paraId="0184BBAC" w14:textId="77777777" w:rsidR="006E035D" w:rsidRPr="00A26A0B" w:rsidRDefault="006E035D">
      <w:pPr>
        <w:rPr>
          <w:rFonts w:ascii="Arial" w:hAnsi="Arial" w:cs="Arial"/>
        </w:rPr>
        <w:sectPr w:rsidR="006E035D" w:rsidRPr="00A26A0B" w:rsidSect="006E035D">
          <w:type w:val="continuous"/>
          <w:pgSz w:w="12240" w:h="15840"/>
          <w:pgMar w:top="720" w:right="720" w:bottom="720" w:left="720" w:header="720" w:footer="720" w:gutter="0"/>
          <w:cols w:num="2" w:space="720"/>
          <w:docGrid w:linePitch="360"/>
        </w:sectPr>
      </w:pPr>
    </w:p>
    <w:p w14:paraId="6133E4E0" w14:textId="2063BEED" w:rsidR="006E035D" w:rsidRPr="00A26A0B" w:rsidRDefault="006E035D" w:rsidP="006E035D">
      <w:pPr>
        <w:pBdr>
          <w:bottom w:val="single" w:sz="4" w:space="1" w:color="auto"/>
        </w:pBdr>
        <w:rPr>
          <w:rFonts w:ascii="Arial" w:hAnsi="Arial" w:cs="Arial"/>
        </w:rPr>
      </w:pPr>
    </w:p>
    <w:p w14:paraId="64DC0CD7" w14:textId="73B9CB49" w:rsidR="00CA75A9" w:rsidRPr="00A26A0B" w:rsidRDefault="0028643D" w:rsidP="00086E0D">
      <w:pPr>
        <w:jc w:val="both"/>
        <w:rPr>
          <w:rFonts w:ascii="Arial" w:hAnsi="Arial" w:cs="Arial"/>
        </w:rPr>
      </w:pPr>
      <w:r w:rsidRPr="00A26A0B">
        <w:rPr>
          <w:rFonts w:ascii="Arial" w:hAnsi="Arial" w:cs="Arial"/>
        </w:rPr>
        <w:t>The Texas Pa</w:t>
      </w:r>
      <w:r w:rsidR="00C31C94" w:rsidRPr="00A26A0B">
        <w:rPr>
          <w:rFonts w:ascii="Arial" w:hAnsi="Arial" w:cs="Arial"/>
        </w:rPr>
        <w:t>rks and Wildlife Department reserves 1</w:t>
      </w:r>
      <w:r w:rsidR="00F63209" w:rsidRPr="00A26A0B">
        <w:rPr>
          <w:rFonts w:ascii="Arial" w:hAnsi="Arial" w:cs="Arial"/>
        </w:rPr>
        <w:t>5</w:t>
      </w:r>
      <w:r w:rsidR="00C31C94" w:rsidRPr="00A26A0B">
        <w:rPr>
          <w:rFonts w:ascii="Arial" w:hAnsi="Arial" w:cs="Arial"/>
        </w:rPr>
        <w:t xml:space="preserve"> business days after receiving a completed Accessibility Complaint Form (ACF) to review, investigate, and respond. A complainant may appeal to the U.S. Fish and Wildlife Service at the end of the 1</w:t>
      </w:r>
      <w:r w:rsidR="00F63209" w:rsidRPr="00A26A0B">
        <w:rPr>
          <w:rFonts w:ascii="Arial" w:hAnsi="Arial" w:cs="Arial"/>
        </w:rPr>
        <w:t>5</w:t>
      </w:r>
      <w:r w:rsidR="00C31C94" w:rsidRPr="00A26A0B">
        <w:rPr>
          <w:rFonts w:ascii="Arial" w:hAnsi="Arial" w:cs="Arial"/>
        </w:rPr>
        <w:t xml:space="preserve">-day period. All information concerning a complaint is confidential. </w:t>
      </w:r>
      <w:bookmarkStart w:id="0" w:name="_Hlk519845436"/>
    </w:p>
    <w:p w14:paraId="4417B869" w14:textId="291D51E8" w:rsidR="00984202" w:rsidRPr="00A26A0B" w:rsidRDefault="004815BF" w:rsidP="00CA75A9">
      <w:pPr>
        <w:rPr>
          <w:rFonts w:ascii="Arial" w:hAnsi="Arial" w:cs="Arial"/>
          <w:b/>
          <w:bCs/>
        </w:rPr>
      </w:pPr>
      <w:r w:rsidRPr="00A26A0B">
        <w:rPr>
          <w:rFonts w:ascii="Arial" w:hAnsi="Arial" w:cs="Arial"/>
          <w:b/>
          <w:bCs/>
        </w:rPr>
        <w:t>Complainant’s Information</w:t>
      </w:r>
      <w:r w:rsidR="00E2323E" w:rsidRPr="00A26A0B">
        <w:rPr>
          <w:rFonts w:ascii="Arial" w:hAnsi="Arial" w:cs="Arial"/>
          <w:b/>
          <w:bCs/>
        </w:rPr>
        <w:t>:</w:t>
      </w:r>
    </w:p>
    <w:bookmarkEnd w:id="0"/>
    <w:p w14:paraId="5D0A801D" w14:textId="758A88EE" w:rsidR="000E1CBB" w:rsidRPr="00A26A0B" w:rsidRDefault="000E1CBB" w:rsidP="00CA75A9">
      <w:pPr>
        <w:rPr>
          <w:rFonts w:ascii="Arial" w:hAnsi="Arial" w:cs="Arial"/>
        </w:rPr>
      </w:pPr>
      <w:r w:rsidRPr="00A26A0B">
        <w:rPr>
          <w:rFonts w:ascii="Arial" w:hAnsi="Arial" w:cs="Arial"/>
        </w:rPr>
        <w:t>Full Name:</w:t>
      </w:r>
      <w:r w:rsidR="001B279A" w:rsidRPr="00A26A0B">
        <w:rPr>
          <w:rFonts w:ascii="Arial" w:hAnsi="Arial" w:cs="Arial"/>
        </w:rPr>
        <w:t xml:space="preserve"> </w:t>
      </w:r>
      <w:r w:rsidR="00A26A0B" w:rsidRPr="00A26A0B">
        <w:rPr>
          <w:rFonts w:ascii="Arial" w:hAnsi="Arial" w:cs="Arial"/>
        </w:rPr>
        <w:fldChar w:fldCharType="begin">
          <w:ffData>
            <w:name w:val="Text2"/>
            <w:enabled/>
            <w:calcOnExit w:val="0"/>
            <w:textInput/>
          </w:ffData>
        </w:fldChar>
      </w:r>
      <w:bookmarkStart w:id="1" w:name="Text2"/>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bookmarkStart w:id="2" w:name="_GoBack"/>
      <w:bookmarkEnd w:id="2"/>
      <w:r w:rsidR="00F17FBD">
        <w:rPr>
          <w:rFonts w:ascii="Arial" w:hAnsi="Arial" w:cs="Arial"/>
        </w:rPr>
        <w:t> </w:t>
      </w:r>
      <w:r w:rsidR="00F17FBD">
        <w:rPr>
          <w:rFonts w:ascii="Arial" w:hAnsi="Arial" w:cs="Arial"/>
        </w:rPr>
        <w:t> </w:t>
      </w:r>
      <w:r w:rsidR="00F17FBD">
        <w:rPr>
          <w:rFonts w:ascii="Arial" w:hAnsi="Arial" w:cs="Arial"/>
        </w:rPr>
        <w:t> </w:t>
      </w:r>
      <w:r w:rsidR="00F17FBD">
        <w:rPr>
          <w:rFonts w:ascii="Arial" w:hAnsi="Arial" w:cs="Arial"/>
        </w:rPr>
        <w:t> </w:t>
      </w:r>
      <w:r w:rsidR="00F17FBD">
        <w:rPr>
          <w:rFonts w:ascii="Arial" w:hAnsi="Arial" w:cs="Arial"/>
        </w:rPr>
        <w:t> </w:t>
      </w:r>
      <w:r w:rsidR="00A26A0B" w:rsidRPr="00A26A0B">
        <w:rPr>
          <w:rFonts w:ascii="Arial" w:hAnsi="Arial" w:cs="Arial"/>
        </w:rPr>
        <w:fldChar w:fldCharType="end"/>
      </w:r>
      <w:bookmarkEnd w:id="1"/>
    </w:p>
    <w:p w14:paraId="76E1CEEB" w14:textId="5EBFBD7F" w:rsidR="000E1CBB" w:rsidRPr="00A26A0B" w:rsidRDefault="000E1CBB" w:rsidP="00CA75A9">
      <w:pPr>
        <w:rPr>
          <w:rFonts w:ascii="Arial" w:hAnsi="Arial" w:cs="Arial"/>
        </w:rPr>
      </w:pPr>
      <w:r w:rsidRPr="00A26A0B">
        <w:rPr>
          <w:rFonts w:ascii="Arial" w:hAnsi="Arial" w:cs="Arial"/>
        </w:rPr>
        <w:t>Home Address:</w:t>
      </w:r>
      <w:r w:rsidR="001B279A" w:rsidRPr="00A26A0B">
        <w:rPr>
          <w:rFonts w:ascii="Arial" w:hAnsi="Arial" w:cs="Arial"/>
        </w:rPr>
        <w:t xml:space="preserve"> </w:t>
      </w:r>
      <w:r w:rsidR="00A26A0B" w:rsidRPr="00A26A0B">
        <w:rPr>
          <w:rFonts w:ascii="Arial" w:hAnsi="Arial" w:cs="Arial"/>
        </w:rPr>
        <w:fldChar w:fldCharType="begin">
          <w:ffData>
            <w:name w:val="Text3"/>
            <w:enabled/>
            <w:calcOnExit w:val="0"/>
            <w:textInput/>
          </w:ffData>
        </w:fldChar>
      </w:r>
      <w:bookmarkStart w:id="3" w:name="Text3"/>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3"/>
    </w:p>
    <w:p w14:paraId="622612AA" w14:textId="1D6A97B3" w:rsidR="000E1CBB" w:rsidRPr="00A26A0B" w:rsidRDefault="000E1CBB" w:rsidP="00CA75A9">
      <w:pPr>
        <w:rPr>
          <w:rFonts w:ascii="Arial" w:hAnsi="Arial" w:cs="Arial"/>
        </w:rPr>
      </w:pPr>
      <w:r w:rsidRPr="00A26A0B">
        <w:rPr>
          <w:rFonts w:ascii="Arial" w:hAnsi="Arial" w:cs="Arial"/>
        </w:rPr>
        <w:t>City:</w:t>
      </w:r>
      <w:r w:rsidR="00A26A0B" w:rsidRPr="00A26A0B">
        <w:rPr>
          <w:rFonts w:ascii="Arial" w:hAnsi="Arial" w:cs="Arial"/>
        </w:rPr>
        <w:t xml:space="preserve"> </w:t>
      </w:r>
      <w:r w:rsidR="00A26A0B" w:rsidRPr="00A26A0B">
        <w:rPr>
          <w:rFonts w:ascii="Arial" w:hAnsi="Arial" w:cs="Arial"/>
        </w:rPr>
        <w:fldChar w:fldCharType="begin">
          <w:ffData>
            <w:name w:val="Text4"/>
            <w:enabled/>
            <w:calcOnExit w:val="0"/>
            <w:textInput/>
          </w:ffData>
        </w:fldChar>
      </w:r>
      <w:bookmarkStart w:id="4" w:name="Text4"/>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4"/>
      <w:r w:rsidR="001B279A" w:rsidRPr="00A26A0B">
        <w:rPr>
          <w:rFonts w:ascii="Arial" w:hAnsi="Arial" w:cs="Arial"/>
        </w:rPr>
        <w:tab/>
      </w:r>
      <w:r w:rsidR="00A26A0B" w:rsidRPr="00A26A0B">
        <w:rPr>
          <w:rFonts w:ascii="Arial" w:hAnsi="Arial" w:cs="Arial"/>
        </w:rPr>
        <w:tab/>
      </w:r>
      <w:r w:rsidRPr="00A26A0B">
        <w:rPr>
          <w:rFonts w:ascii="Arial" w:hAnsi="Arial" w:cs="Arial"/>
        </w:rPr>
        <w:t>State:</w:t>
      </w:r>
      <w:r w:rsidR="001B279A" w:rsidRPr="00A26A0B">
        <w:rPr>
          <w:rFonts w:ascii="Arial" w:hAnsi="Arial" w:cs="Arial"/>
        </w:rPr>
        <w:t xml:space="preserve"> </w:t>
      </w:r>
      <w:r w:rsidR="00A26A0B" w:rsidRPr="00A26A0B">
        <w:rPr>
          <w:rFonts w:ascii="Arial" w:hAnsi="Arial" w:cs="Arial"/>
        </w:rPr>
        <w:fldChar w:fldCharType="begin">
          <w:ffData>
            <w:name w:val="Text5"/>
            <w:enabled/>
            <w:calcOnExit w:val="0"/>
            <w:textInput/>
          </w:ffData>
        </w:fldChar>
      </w:r>
      <w:bookmarkStart w:id="5" w:name="Text5"/>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5"/>
    </w:p>
    <w:p w14:paraId="4502808D" w14:textId="7E0E2891" w:rsidR="000E1CBB" w:rsidRPr="00A26A0B" w:rsidRDefault="000E1CBB" w:rsidP="00CA75A9">
      <w:pPr>
        <w:rPr>
          <w:rFonts w:ascii="Arial" w:hAnsi="Arial" w:cs="Arial"/>
        </w:rPr>
      </w:pPr>
      <w:r w:rsidRPr="00A26A0B">
        <w:rPr>
          <w:rFonts w:ascii="Arial" w:hAnsi="Arial" w:cs="Arial"/>
        </w:rPr>
        <w:t>Zip Code:</w:t>
      </w:r>
      <w:r w:rsidR="00A26A0B" w:rsidRPr="00A26A0B">
        <w:rPr>
          <w:rFonts w:ascii="Arial" w:hAnsi="Arial" w:cs="Arial"/>
        </w:rPr>
        <w:t xml:space="preserve"> </w:t>
      </w:r>
      <w:r w:rsidR="00A26A0B" w:rsidRPr="00A26A0B">
        <w:rPr>
          <w:rFonts w:ascii="Arial" w:hAnsi="Arial" w:cs="Arial"/>
        </w:rPr>
        <w:fldChar w:fldCharType="begin">
          <w:ffData>
            <w:name w:val="Text6"/>
            <w:enabled/>
            <w:calcOnExit w:val="0"/>
            <w:textInput/>
          </w:ffData>
        </w:fldChar>
      </w:r>
      <w:bookmarkStart w:id="6" w:name="Text6"/>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6"/>
      <w:r w:rsidR="001B279A" w:rsidRPr="00A26A0B">
        <w:rPr>
          <w:rFonts w:ascii="Arial" w:hAnsi="Arial" w:cs="Arial"/>
        </w:rPr>
        <w:tab/>
      </w:r>
      <w:r w:rsidR="001B279A" w:rsidRPr="00A26A0B">
        <w:rPr>
          <w:rFonts w:ascii="Arial" w:hAnsi="Arial" w:cs="Arial"/>
        </w:rPr>
        <w:tab/>
      </w:r>
      <w:r w:rsidRPr="00A26A0B">
        <w:rPr>
          <w:rFonts w:ascii="Arial" w:hAnsi="Arial" w:cs="Arial"/>
        </w:rPr>
        <w:t>Phone:</w:t>
      </w:r>
      <w:r w:rsidR="001B279A" w:rsidRPr="00A26A0B">
        <w:rPr>
          <w:rFonts w:ascii="Arial" w:hAnsi="Arial" w:cs="Arial"/>
        </w:rPr>
        <w:t xml:space="preserve"> </w:t>
      </w:r>
      <w:r w:rsidR="00A26A0B" w:rsidRPr="00A26A0B">
        <w:rPr>
          <w:rFonts w:ascii="Arial" w:hAnsi="Arial" w:cs="Arial"/>
        </w:rPr>
        <w:fldChar w:fldCharType="begin">
          <w:ffData>
            <w:name w:val="Text7"/>
            <w:enabled/>
            <w:calcOnExit w:val="0"/>
            <w:textInput/>
          </w:ffData>
        </w:fldChar>
      </w:r>
      <w:bookmarkStart w:id="7" w:name="Text7"/>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7"/>
    </w:p>
    <w:p w14:paraId="092E45D7" w14:textId="77777777" w:rsidR="000E1CBB" w:rsidRPr="00A26A0B" w:rsidRDefault="000E1CBB" w:rsidP="00CA75A9">
      <w:pPr>
        <w:rPr>
          <w:rFonts w:ascii="Arial" w:eastAsiaTheme="majorEastAsia" w:hAnsi="Arial" w:cs="Arial"/>
          <w:b/>
          <w:bCs/>
        </w:rPr>
      </w:pPr>
      <w:r w:rsidRPr="00A26A0B">
        <w:rPr>
          <w:rFonts w:ascii="Arial" w:eastAsiaTheme="majorEastAsia" w:hAnsi="Arial" w:cs="Arial"/>
          <w:b/>
          <w:bCs/>
        </w:rPr>
        <w:t>Complainant:</w:t>
      </w:r>
    </w:p>
    <w:p w14:paraId="4F3A0DE4" w14:textId="70C45418" w:rsidR="00984202" w:rsidRPr="00A26A0B" w:rsidRDefault="000E1CBB" w:rsidP="00CA75A9">
      <w:pPr>
        <w:rPr>
          <w:rFonts w:ascii="Arial" w:hAnsi="Arial" w:cs="Arial"/>
        </w:rPr>
      </w:pPr>
      <w:r w:rsidRPr="00A26A0B">
        <w:rPr>
          <w:rFonts w:ascii="Arial" w:hAnsi="Arial" w:cs="Arial"/>
        </w:rPr>
        <w:t>Date the activity occurred:</w:t>
      </w:r>
      <w:r w:rsidR="00A26A0B" w:rsidRPr="00A26A0B">
        <w:rPr>
          <w:rFonts w:ascii="Arial" w:hAnsi="Arial" w:cs="Arial"/>
        </w:rPr>
        <w:t xml:space="preserve"> </w:t>
      </w:r>
      <w:r w:rsidR="00A26A0B" w:rsidRPr="00A26A0B">
        <w:rPr>
          <w:rFonts w:ascii="Arial" w:hAnsi="Arial" w:cs="Arial"/>
        </w:rPr>
        <w:fldChar w:fldCharType="begin">
          <w:ffData>
            <w:name w:val="Text8"/>
            <w:enabled/>
            <w:calcOnExit w:val="0"/>
            <w:textInput/>
          </w:ffData>
        </w:fldChar>
      </w:r>
      <w:bookmarkStart w:id="8" w:name="Text8"/>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8"/>
    </w:p>
    <w:p w14:paraId="0133B3EE" w14:textId="71F5A160" w:rsidR="000E1CBB" w:rsidRPr="00A26A0B" w:rsidRDefault="000E1CBB" w:rsidP="00CA75A9">
      <w:pPr>
        <w:rPr>
          <w:rFonts w:ascii="Arial" w:hAnsi="Arial" w:cs="Arial"/>
        </w:rPr>
      </w:pPr>
      <w:r w:rsidRPr="00A26A0B">
        <w:rPr>
          <w:rFonts w:ascii="Arial" w:hAnsi="Arial" w:cs="Arial"/>
        </w:rPr>
        <w:t>Description of complaint:</w:t>
      </w:r>
      <w:r w:rsidR="00A26A0B" w:rsidRPr="00A26A0B">
        <w:rPr>
          <w:rFonts w:ascii="Arial" w:hAnsi="Arial" w:cs="Arial"/>
        </w:rPr>
        <w:t xml:space="preserve"> </w:t>
      </w:r>
      <w:r w:rsidR="00A26A0B" w:rsidRPr="00A26A0B">
        <w:rPr>
          <w:rFonts w:ascii="Arial" w:hAnsi="Arial" w:cs="Arial"/>
        </w:rPr>
        <w:fldChar w:fldCharType="begin">
          <w:ffData>
            <w:name w:val="Text9"/>
            <w:enabled/>
            <w:calcOnExit w:val="0"/>
            <w:textInput/>
          </w:ffData>
        </w:fldChar>
      </w:r>
      <w:bookmarkStart w:id="9" w:name="Text9"/>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9"/>
    </w:p>
    <w:p w14:paraId="544EF159" w14:textId="77777777" w:rsidR="00B00962" w:rsidRPr="00A26A0B" w:rsidRDefault="00B00962" w:rsidP="00CA75A9">
      <w:pPr>
        <w:rPr>
          <w:rFonts w:ascii="Arial" w:hAnsi="Arial" w:cs="Arial"/>
        </w:rPr>
      </w:pPr>
      <w:r w:rsidRPr="00A26A0B">
        <w:rPr>
          <w:rFonts w:ascii="Arial" w:hAnsi="Arial" w:cs="Arial"/>
        </w:rPr>
        <w:t>List and describe actions by TPWD that would resolve your complaint:</w:t>
      </w:r>
      <w:r w:rsidR="00A26A0B" w:rsidRPr="00A26A0B">
        <w:rPr>
          <w:rFonts w:ascii="Arial" w:hAnsi="Arial" w:cs="Arial"/>
        </w:rPr>
        <w:t xml:space="preserve"> </w:t>
      </w:r>
      <w:r w:rsidR="00A26A0B" w:rsidRPr="00A26A0B">
        <w:rPr>
          <w:rFonts w:ascii="Arial" w:hAnsi="Arial" w:cs="Arial"/>
        </w:rPr>
        <w:fldChar w:fldCharType="begin">
          <w:ffData>
            <w:name w:val="Text1"/>
            <w:enabled/>
            <w:calcOnExit w:val="0"/>
            <w:textInput/>
          </w:ffData>
        </w:fldChar>
      </w:r>
      <w:bookmarkStart w:id="10" w:name="Text1"/>
      <w:r w:rsidR="00A26A0B" w:rsidRPr="00A26A0B">
        <w:rPr>
          <w:rFonts w:ascii="Arial" w:hAnsi="Arial" w:cs="Arial"/>
        </w:rPr>
        <w:instrText xml:space="preserve"> FORMTEXT </w:instrText>
      </w:r>
      <w:r w:rsidR="00A26A0B" w:rsidRPr="00A26A0B">
        <w:rPr>
          <w:rFonts w:ascii="Arial" w:hAnsi="Arial" w:cs="Arial"/>
        </w:rPr>
      </w:r>
      <w:r w:rsidR="00A26A0B" w:rsidRPr="00A26A0B">
        <w:rPr>
          <w:rFonts w:ascii="Arial" w:hAnsi="Arial" w:cs="Arial"/>
        </w:rPr>
        <w:fldChar w:fldCharType="separate"/>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noProof/>
        </w:rPr>
        <w:t> </w:t>
      </w:r>
      <w:r w:rsidR="00A26A0B" w:rsidRPr="00A26A0B">
        <w:rPr>
          <w:rFonts w:ascii="Arial" w:hAnsi="Arial" w:cs="Arial"/>
        </w:rPr>
        <w:fldChar w:fldCharType="end"/>
      </w:r>
      <w:bookmarkEnd w:id="10"/>
    </w:p>
    <w:p w14:paraId="738DD90B" w14:textId="2011A9E0" w:rsidR="00B00962" w:rsidRPr="00A26A0B" w:rsidRDefault="00B00962" w:rsidP="00CA75A9">
      <w:pPr>
        <w:rPr>
          <w:rFonts w:ascii="Arial" w:hAnsi="Arial" w:cs="Arial"/>
        </w:rPr>
      </w:pPr>
    </w:p>
    <w:p w14:paraId="4E6A048C" w14:textId="77777777" w:rsidR="00CA75A9" w:rsidRPr="00A26A0B" w:rsidRDefault="00CA75A9" w:rsidP="00CA75A9">
      <w:pPr>
        <w:rPr>
          <w:rFonts w:ascii="Arial" w:hAnsi="Arial" w:cs="Arial"/>
        </w:rPr>
      </w:pPr>
    </w:p>
    <w:p w14:paraId="011FADAF" w14:textId="25ECFE6C" w:rsidR="00A26A0B" w:rsidRDefault="00A26A0B" w:rsidP="00A26A0B">
      <w:pPr>
        <w:spacing w:after="0"/>
        <w:rPr>
          <w:rFonts w:ascii="Arial" w:hAnsi="Arial" w:cs="Arial"/>
        </w:rPr>
      </w:pPr>
      <w:r w:rsidRPr="00A26A0B">
        <w:rPr>
          <w:rFonts w:ascii="Arial" w:hAnsi="Arial" w:cs="Arial"/>
          <w:u w:val="single"/>
        </w:rPr>
        <w:softHyphen/>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ab/>
      </w:r>
    </w:p>
    <w:p w14:paraId="69A00014" w14:textId="463A34E4" w:rsidR="00B00962" w:rsidRPr="00A26A0B" w:rsidRDefault="00A26A0B" w:rsidP="00A26A0B">
      <w:pPr>
        <w:spacing w:after="120"/>
        <w:rPr>
          <w:rFonts w:ascii="Arial" w:hAnsi="Arial" w:cs="Arial"/>
        </w:rPr>
      </w:pPr>
      <w:r w:rsidRPr="00A26A0B">
        <w:rPr>
          <w:rFonts w:ascii="Arial" w:hAnsi="Arial" w:cs="Arial"/>
        </w:rPr>
        <w:t>Complainant’s Signature</w:t>
      </w:r>
      <w:r>
        <w:rPr>
          <w:rFonts w:ascii="Arial" w:hAnsi="Arial" w:cs="Arial"/>
        </w:rPr>
        <w:t xml:space="preserve"> </w:t>
      </w:r>
      <w:r w:rsidRPr="00A26A0B">
        <w:rPr>
          <w:rFonts w:ascii="Arial" w:hAnsi="Arial" w:cs="Arial"/>
        </w:rPr>
        <w:t xml:space="preserve"> </w:t>
      </w:r>
      <w:r>
        <w:rPr>
          <w:rFonts w:ascii="Arial" w:hAnsi="Arial" w:cs="Arial"/>
        </w:rPr>
        <w:tab/>
        <w:t xml:space="preserve"> </w:t>
      </w:r>
      <w:r w:rsidRPr="00A26A0B">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sidR="00B00962" w:rsidRPr="00A26A0B">
        <w:rPr>
          <w:rFonts w:ascii="Arial" w:hAnsi="Arial" w:cs="Arial"/>
        </w:rPr>
        <w:t xml:space="preserve">TPWD Employee Signature </w:t>
      </w:r>
      <w:r>
        <w:rPr>
          <w:rFonts w:ascii="Arial" w:hAnsi="Arial" w:cs="Arial"/>
        </w:rPr>
        <w:t xml:space="preserve"> </w:t>
      </w:r>
      <w:r w:rsidR="00B00962" w:rsidRPr="00A26A0B">
        <w:rPr>
          <w:rFonts w:ascii="Arial" w:hAnsi="Arial" w:cs="Arial"/>
        </w:rPr>
        <w:t xml:space="preserve"> </w:t>
      </w:r>
      <w:r>
        <w:rPr>
          <w:rFonts w:ascii="Arial" w:hAnsi="Arial" w:cs="Arial"/>
        </w:rPr>
        <w:t xml:space="preserve"> </w:t>
      </w:r>
      <w:r w:rsidR="00B00962" w:rsidRPr="00A26A0B">
        <w:rPr>
          <w:rFonts w:ascii="Arial" w:hAnsi="Arial" w:cs="Arial"/>
        </w:rPr>
        <w:t>Date</w:t>
      </w:r>
    </w:p>
    <w:p w14:paraId="3A2FFD85" w14:textId="77777777" w:rsidR="00B00962" w:rsidRPr="00A26A0B" w:rsidRDefault="00B00962" w:rsidP="00CA75A9">
      <w:pPr>
        <w:rPr>
          <w:rFonts w:ascii="Arial" w:hAnsi="Arial" w:cs="Arial"/>
        </w:rPr>
      </w:pPr>
    </w:p>
    <w:sectPr w:rsidR="00B00962" w:rsidRPr="00A26A0B" w:rsidSect="006E035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CB88" w14:textId="77777777" w:rsidR="007D4C76" w:rsidRDefault="007D4C76" w:rsidP="00D241E1">
      <w:pPr>
        <w:spacing w:after="0" w:line="240" w:lineRule="auto"/>
      </w:pPr>
      <w:r>
        <w:separator/>
      </w:r>
    </w:p>
  </w:endnote>
  <w:endnote w:type="continuationSeparator" w:id="0">
    <w:p w14:paraId="441E9A40" w14:textId="77777777" w:rsidR="007D4C76" w:rsidRDefault="007D4C76" w:rsidP="00D2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910E" w14:textId="77777777" w:rsidR="00DE2AAF" w:rsidRPr="00CA75A9" w:rsidRDefault="00DE2AAF" w:rsidP="00DE2AAF">
    <w:pPr>
      <w:pStyle w:val="Footer"/>
      <w:rPr>
        <w:rFonts w:ascii="Arial" w:hAnsi="Arial" w:cs="Arial"/>
        <w:sz w:val="16"/>
        <w:szCs w:val="16"/>
      </w:rPr>
    </w:pPr>
    <w:r w:rsidRPr="00CA75A9">
      <w:rPr>
        <w:rFonts w:ascii="Arial" w:hAnsi="Arial" w:cs="Arial"/>
        <w:sz w:val="16"/>
        <w:szCs w:val="16"/>
      </w:rPr>
      <w:t>PWD-1164 H0800 (rev 02/2020)</w:t>
    </w:r>
  </w:p>
  <w:p w14:paraId="1879EE85" w14:textId="77777777" w:rsidR="00DE2AAF" w:rsidRDefault="00DE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352D" w14:textId="73F423DD" w:rsidR="00CA75A9" w:rsidRPr="00CA75A9" w:rsidRDefault="00CA75A9">
    <w:pPr>
      <w:pStyle w:val="Footer"/>
      <w:rPr>
        <w:rFonts w:ascii="Arial" w:hAnsi="Arial" w:cs="Arial"/>
        <w:sz w:val="16"/>
        <w:szCs w:val="16"/>
      </w:rPr>
    </w:pPr>
    <w:r w:rsidRPr="00CA75A9">
      <w:rPr>
        <w:rFonts w:ascii="Arial" w:hAnsi="Arial" w:cs="Arial"/>
        <w:sz w:val="16"/>
        <w:szCs w:val="16"/>
      </w:rPr>
      <w:t>PWD-1164 H0800 (rev 02/2020)</w:t>
    </w:r>
  </w:p>
  <w:p w14:paraId="1FB011F6" w14:textId="77777777" w:rsidR="00924F00" w:rsidRDefault="0092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B3A0" w14:textId="77777777" w:rsidR="007D4C76" w:rsidRDefault="007D4C76" w:rsidP="00D241E1">
      <w:pPr>
        <w:spacing w:after="0" w:line="240" w:lineRule="auto"/>
      </w:pPr>
      <w:r>
        <w:separator/>
      </w:r>
    </w:p>
  </w:footnote>
  <w:footnote w:type="continuationSeparator" w:id="0">
    <w:p w14:paraId="52DAD3AC" w14:textId="77777777" w:rsidR="007D4C76" w:rsidRDefault="007D4C76" w:rsidP="00D2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AE2D" w14:textId="77777777" w:rsidR="00D241E1" w:rsidRDefault="00620ADB" w:rsidP="00CA75A9">
    <w:pPr>
      <w:pStyle w:val="Header"/>
      <w:jc w:val="center"/>
    </w:pPr>
    <w:r>
      <w:rPr>
        <w:noProof/>
      </w:rPr>
      <w:drawing>
        <wp:inline distT="0" distB="0" distL="0" distR="0" wp14:anchorId="60333847" wp14:editId="2802D5DC">
          <wp:extent cx="737870" cy="737870"/>
          <wp:effectExtent l="0" t="0" r="5080" b="5080"/>
          <wp:docPr id="4" name="Picture 4" descr="Texas Parks &amp;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B4669"/>
    <w:multiLevelType w:val="hybridMultilevel"/>
    <w:tmpl w:val="ED4C2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02"/>
    <w:rsid w:val="0008230D"/>
    <w:rsid w:val="00086E0D"/>
    <w:rsid w:val="000E1CBB"/>
    <w:rsid w:val="0011649A"/>
    <w:rsid w:val="001B279A"/>
    <w:rsid w:val="00202EA3"/>
    <w:rsid w:val="00221282"/>
    <w:rsid w:val="0028643D"/>
    <w:rsid w:val="0037209F"/>
    <w:rsid w:val="003B3D46"/>
    <w:rsid w:val="004815BF"/>
    <w:rsid w:val="00496939"/>
    <w:rsid w:val="004A2389"/>
    <w:rsid w:val="004F141A"/>
    <w:rsid w:val="005E7BF6"/>
    <w:rsid w:val="00620ADB"/>
    <w:rsid w:val="00637851"/>
    <w:rsid w:val="0065768D"/>
    <w:rsid w:val="0067281E"/>
    <w:rsid w:val="006E035D"/>
    <w:rsid w:val="00712458"/>
    <w:rsid w:val="00774B7C"/>
    <w:rsid w:val="007B4225"/>
    <w:rsid w:val="007D4C76"/>
    <w:rsid w:val="007D56FD"/>
    <w:rsid w:val="007D76D7"/>
    <w:rsid w:val="00846F2D"/>
    <w:rsid w:val="008973C0"/>
    <w:rsid w:val="008F26E9"/>
    <w:rsid w:val="008F2FBE"/>
    <w:rsid w:val="00924F00"/>
    <w:rsid w:val="009314D4"/>
    <w:rsid w:val="00984202"/>
    <w:rsid w:val="009A1407"/>
    <w:rsid w:val="00A26A0B"/>
    <w:rsid w:val="00AF168E"/>
    <w:rsid w:val="00B00962"/>
    <w:rsid w:val="00B73A9A"/>
    <w:rsid w:val="00C31C94"/>
    <w:rsid w:val="00C70F1F"/>
    <w:rsid w:val="00C87F45"/>
    <w:rsid w:val="00C91877"/>
    <w:rsid w:val="00CA75A9"/>
    <w:rsid w:val="00D241E1"/>
    <w:rsid w:val="00D46A58"/>
    <w:rsid w:val="00DE2AAF"/>
    <w:rsid w:val="00E2323E"/>
    <w:rsid w:val="00E244AD"/>
    <w:rsid w:val="00E256C6"/>
    <w:rsid w:val="00E865E8"/>
    <w:rsid w:val="00EE6E32"/>
    <w:rsid w:val="00F17FBD"/>
    <w:rsid w:val="00F40C06"/>
    <w:rsid w:val="00F62785"/>
    <w:rsid w:val="00F63209"/>
    <w:rsid w:val="00FB2D80"/>
    <w:rsid w:val="00FF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834934"/>
  <w15:chartTrackingRefBased/>
  <w15:docId w15:val="{37B2DA8B-496B-43FA-92D0-127E0124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CBB"/>
  </w:style>
  <w:style w:type="paragraph" w:styleId="Heading1">
    <w:name w:val="heading 1"/>
    <w:basedOn w:val="Normal"/>
    <w:next w:val="Normal"/>
    <w:link w:val="Heading1Char"/>
    <w:uiPriority w:val="9"/>
    <w:qFormat/>
    <w:rsid w:val="00984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2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02"/>
    <w:rPr>
      <w:rFonts w:asciiTheme="majorHAnsi" w:eastAsiaTheme="majorEastAsia" w:hAnsiTheme="majorHAnsi" w:cstheme="majorBidi"/>
      <w:color w:val="2F5496" w:themeColor="accent1" w:themeShade="BF"/>
      <w:sz w:val="32"/>
      <w:szCs w:val="32"/>
    </w:rPr>
  </w:style>
  <w:style w:type="paragraph" w:customStyle="1" w:styleId="Default">
    <w:name w:val="Default"/>
    <w:rsid w:val="0098420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8420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1282"/>
    <w:pPr>
      <w:ind w:left="720"/>
      <w:contextualSpacing/>
    </w:pPr>
  </w:style>
  <w:style w:type="paragraph" w:styleId="Header">
    <w:name w:val="header"/>
    <w:basedOn w:val="Normal"/>
    <w:link w:val="HeaderChar"/>
    <w:uiPriority w:val="99"/>
    <w:unhideWhenUsed/>
    <w:rsid w:val="00D2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E1"/>
  </w:style>
  <w:style w:type="paragraph" w:styleId="Footer">
    <w:name w:val="footer"/>
    <w:basedOn w:val="Normal"/>
    <w:link w:val="FooterChar"/>
    <w:uiPriority w:val="99"/>
    <w:unhideWhenUsed/>
    <w:rsid w:val="00D2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E1"/>
  </w:style>
  <w:style w:type="character" w:styleId="Hyperlink">
    <w:name w:val="Hyperlink"/>
    <w:basedOn w:val="DefaultParagraphFont"/>
    <w:uiPriority w:val="99"/>
    <w:unhideWhenUsed/>
    <w:rsid w:val="00496939"/>
    <w:rPr>
      <w:color w:val="0563C1" w:themeColor="hyperlink"/>
      <w:u w:val="single"/>
    </w:rPr>
  </w:style>
  <w:style w:type="character" w:styleId="UnresolvedMention">
    <w:name w:val="Unresolved Mention"/>
    <w:basedOn w:val="DefaultParagraphFont"/>
    <w:uiPriority w:val="99"/>
    <w:semiHidden/>
    <w:unhideWhenUsed/>
    <w:rsid w:val="00496939"/>
    <w:rPr>
      <w:color w:val="808080"/>
      <w:shd w:val="clear" w:color="auto" w:fill="E6E6E6"/>
    </w:rPr>
  </w:style>
  <w:style w:type="character" w:styleId="PlaceholderText">
    <w:name w:val="Placeholder Text"/>
    <w:basedOn w:val="DefaultParagraphFont"/>
    <w:uiPriority w:val="99"/>
    <w:semiHidden/>
    <w:rsid w:val="001B27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tpwd.texa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cessibility@tpwd.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Heath</dc:creator>
  <cp:keywords/>
  <dc:description/>
  <cp:lastModifiedBy>Melissa James</cp:lastModifiedBy>
  <cp:revision>7</cp:revision>
  <dcterms:created xsi:type="dcterms:W3CDTF">2020-02-25T14:52:00Z</dcterms:created>
  <dcterms:modified xsi:type="dcterms:W3CDTF">2020-02-25T15:19:00Z</dcterms:modified>
</cp:coreProperties>
</file>